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12EE2B06" w:rsidR="00CC028A" w:rsidRPr="0002497D" w:rsidRDefault="006D683C" w:rsidP="006D683C">
      <w:pPr>
        <w:ind w:left="0"/>
        <w:rPr>
          <w:rFonts w:ascii="Times New Roman" w:hAnsi="Times New Roman" w:cs="Times New Roman"/>
          <w:sz w:val="20"/>
          <w:szCs w:val="20"/>
        </w:rPr>
      </w:pP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Postępowanie nr  </w:t>
      </w:r>
      <w:r w:rsidR="0073126C">
        <w:rPr>
          <w:rFonts w:ascii="Times New Roman" w:hAnsi="Times New Roman" w:cs="Times New Roman"/>
          <w:b/>
          <w:bCs/>
          <w:sz w:val="20"/>
          <w:szCs w:val="20"/>
        </w:rPr>
        <w:t>30/2022</w:t>
      </w: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CC028A"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CC028A" w:rsidRPr="0002497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2497D" w:rsidRPr="0002497D">
        <w:rPr>
          <w:rFonts w:ascii="Times New Roman" w:hAnsi="Times New Roman" w:cs="Times New Roman"/>
          <w:b/>
          <w:sz w:val="20"/>
          <w:szCs w:val="20"/>
        </w:rPr>
        <w:t>4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63EC3A2F" w14:textId="77777777" w:rsidR="0002497D" w:rsidRPr="0002497D" w:rsidRDefault="0002497D" w:rsidP="0002497D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Wykaz osób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739"/>
        <w:gridCol w:w="3326"/>
        <w:gridCol w:w="1575"/>
      </w:tblGrid>
      <w:tr w:rsidR="0002497D" w:rsidRPr="0002497D" w14:paraId="0265A65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7881084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92822A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osoby,</w:t>
            </w:r>
            <w:r w:rsidRPr="000249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  <w:t xml:space="preserve"> </w:t>
            </w:r>
          </w:p>
          <w:p w14:paraId="63C72362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 xml:space="preserve">która będzie uczestniczyła w wykonywaniu zamówienia </w:t>
            </w:r>
          </w:p>
        </w:tc>
        <w:tc>
          <w:tcPr>
            <w:tcW w:w="1835" w:type="pct"/>
            <w:vAlign w:val="center"/>
          </w:tcPr>
          <w:p w14:paraId="69A54CF4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14:paraId="05860B21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 podstawie do dysponowania osobą**</w:t>
            </w:r>
          </w:p>
        </w:tc>
      </w:tr>
      <w:tr w:rsidR="0002497D" w:rsidRPr="0002497D" w14:paraId="371CB229" w14:textId="77777777" w:rsidTr="00AD0072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14:paraId="10AB17A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EB7E094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W ZAKRESIE TŁUMACZENIA PISEMNEGO PRZYSIĘGŁEGO</w:t>
            </w:r>
          </w:p>
          <w:p w14:paraId="3F2F55FF" w14:textId="77777777" w:rsidR="0002497D" w:rsidRPr="0002497D" w:rsidRDefault="0002497D" w:rsidP="0002497D">
            <w:pPr>
              <w:spacing w:before="100" w:after="1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przysięgły języka angielskiego</w:t>
            </w:r>
          </w:p>
          <w:p w14:paraId="1602F560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0A8C2045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3CBEB9FA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wpisu na listę tłumaczy przysięgłych</w:t>
            </w:r>
          </w:p>
          <w:p w14:paraId="7BF18D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7CCF487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568F6C5D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2EBA523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52B0C2E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W ZAKRESIE TŁUMACZENIA PISEMNEGO PRZYSIĘGŁEGO</w:t>
            </w:r>
          </w:p>
          <w:p w14:paraId="5F7EF9B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przysięgły języka rosyjskiego</w:t>
            </w:r>
          </w:p>
          <w:p w14:paraId="253F5D8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0AF45279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5A0CAF8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wpisu na listę tłumaczy przysięgłych</w:t>
            </w:r>
          </w:p>
          <w:p w14:paraId="33B73B31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17669C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18EBAC4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573D01A7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5A7543A6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W ZAKRESIE TŁUMACZENIA PISEMNEGO PRZYSIĘGŁEGO</w:t>
            </w:r>
          </w:p>
          <w:p w14:paraId="5FB12B4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przysięgły języka ukraińskiego</w:t>
            </w:r>
          </w:p>
          <w:p w14:paraId="2AD6BCFB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0B1CAFC5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668FD01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wpisu na listę tłumaczy przysięgłych</w:t>
            </w:r>
          </w:p>
          <w:p w14:paraId="362ECCAF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3C6F369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2719C8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2B9FBE9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2A600C23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br/>
            </w: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14:paraId="41BE6DA9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języka angielskiego</w:t>
            </w:r>
          </w:p>
          <w:p w14:paraId="4181C928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2B0ED86D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73919FB7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Wykształcenie</w:t>
            </w:r>
          </w:p>
          <w:p w14:paraId="34A932AE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  <w:p w14:paraId="5A0A192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Doświadczenie zawodowe</w:t>
            </w:r>
          </w:p>
          <w:p w14:paraId="50739BC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7E2BD404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B877D60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0B8EE9A6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4A62980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Pr="00024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br/>
            </w: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14:paraId="7592BCB5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języka rosyjskiego</w:t>
            </w:r>
          </w:p>
          <w:p w14:paraId="195E6836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55D0AE37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41B86293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Wykształcenie</w:t>
            </w:r>
          </w:p>
          <w:p w14:paraId="59AA7F23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  <w:p w14:paraId="7CDC447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Doświadczenie zawodowe</w:t>
            </w:r>
          </w:p>
          <w:p w14:paraId="293B98DF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6E645E6D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E7E993F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7E1966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6454C988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</w:pP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t xml:space="preserve">W ZAKRESIE TŁUMACZENIA USTNEGO </w:t>
            </w:r>
            <w:r w:rsidRPr="0002497D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x-none"/>
              </w:rPr>
              <w:br/>
              <w:t>i pisemnego zwykłego</w:t>
            </w:r>
          </w:p>
          <w:p w14:paraId="23C462DD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Tłumacz języka ukraińskiego</w:t>
            </w:r>
          </w:p>
          <w:p w14:paraId="401186CF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Pan/Pani</w:t>
            </w:r>
          </w:p>
          <w:p w14:paraId="7B6D9AD2" w14:textId="77777777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14:paraId="36D97282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Wykształcenie</w:t>
            </w:r>
          </w:p>
          <w:p w14:paraId="4F0AC7C2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  <w:p w14:paraId="6B9E31D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Doświadczenie zawodowe</w:t>
            </w:r>
          </w:p>
          <w:p w14:paraId="2EEB198A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14:paraId="0C3F968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CA0EC8" w14:textId="4CE217F4" w:rsidR="0002497D" w:rsidRPr="0002497D" w:rsidRDefault="0002497D" w:rsidP="0002497D">
      <w:pPr>
        <w:shd w:val="clear" w:color="auto" w:fill="FFFFFF"/>
        <w:spacing w:before="240"/>
        <w:ind w:left="868" w:hanging="868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……………………………………………, </w:t>
      </w:r>
      <w:r w:rsidRPr="0002497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dnia </w:t>
      </w: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…………………. 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r.</w:t>
      </w:r>
    </w:p>
    <w:p w14:paraId="37A5E31A" w14:textId="77777777" w:rsidR="0002497D" w:rsidRPr="0002497D" w:rsidRDefault="0002497D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(miejscowość)</w:t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</w:t>
      </w:r>
      <w:r w:rsidRPr="000249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*</w:t>
      </w:r>
    </w:p>
    <w:p w14:paraId="72062B1E" w14:textId="77777777" w:rsidR="0002497D" w:rsidRPr="0002497D" w:rsidRDefault="0002497D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</w:p>
    <w:p w14:paraId="71B11375" w14:textId="77777777" w:rsidR="0002497D" w:rsidRPr="0002497D" w:rsidRDefault="0002497D" w:rsidP="0002497D">
      <w:pPr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*Wykaz osób musi być opatrzony przez Wykonawcę/osobę lub osoby uprawnione do reprezentowania Wykonawcy </w:t>
      </w:r>
      <w:r w:rsidRPr="000249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5B3F7980" w14:textId="68EC368B" w:rsidR="00CC028A" w:rsidRPr="00CE6304" w:rsidRDefault="0002497D" w:rsidP="0002497D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**</w:t>
      </w:r>
      <w:r w:rsidRPr="000249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EE0B" w14:textId="77777777" w:rsidR="00284B2E" w:rsidRDefault="00284B2E" w:rsidP="008C5A59">
      <w:r>
        <w:separator/>
      </w:r>
    </w:p>
  </w:endnote>
  <w:endnote w:type="continuationSeparator" w:id="0">
    <w:p w14:paraId="22250EF3" w14:textId="77777777" w:rsidR="00284B2E" w:rsidRDefault="00284B2E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908A" w14:textId="77777777" w:rsidR="00284B2E" w:rsidRDefault="00284B2E" w:rsidP="008C5A59">
      <w:r>
        <w:separator/>
      </w:r>
    </w:p>
  </w:footnote>
  <w:footnote w:type="continuationSeparator" w:id="0">
    <w:p w14:paraId="368BF295" w14:textId="77777777" w:rsidR="00284B2E" w:rsidRDefault="00284B2E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97D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84B2E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3126C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AF49CF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64FE6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4</cp:revision>
  <dcterms:created xsi:type="dcterms:W3CDTF">2022-03-15T03:01:00Z</dcterms:created>
  <dcterms:modified xsi:type="dcterms:W3CDTF">2022-03-16T13:09:00Z</dcterms:modified>
</cp:coreProperties>
</file>